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EE" w:rsidRPr="008C1943" w:rsidRDefault="008C1943" w:rsidP="001E66E1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8C1943">
        <w:rPr>
          <w:rFonts w:ascii="Arial" w:hAnsi="Arial" w:cs="Arial"/>
          <w:b/>
          <w:color w:val="000000"/>
          <w:sz w:val="28"/>
          <w:szCs w:val="28"/>
        </w:rPr>
        <w:t>Student</w:t>
      </w:r>
      <w:bookmarkStart w:id="0" w:name="_GoBack"/>
      <w:bookmarkEnd w:id="0"/>
      <w:r w:rsidRPr="008C1943">
        <w:rPr>
          <w:rFonts w:ascii="Arial" w:hAnsi="Arial" w:cs="Arial"/>
          <w:b/>
          <w:color w:val="000000"/>
          <w:sz w:val="28"/>
          <w:szCs w:val="28"/>
        </w:rPr>
        <w:t xml:space="preserve"> and faculty expectations: 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Student c</w:t>
      </w:r>
      <w:r>
        <w:rPr>
          <w:rFonts w:ascii="Arial" w:hAnsi="Arial" w:cs="Arial"/>
          <w:sz w:val="27"/>
          <w:szCs w:val="27"/>
        </w:rPr>
        <w:t>ontact</w:t>
      </w:r>
      <w:r>
        <w:rPr>
          <w:rFonts w:ascii="Arial" w:hAnsi="Arial" w:cs="Arial"/>
          <w:sz w:val="27"/>
          <w:szCs w:val="27"/>
        </w:rPr>
        <w:t>s</w:t>
      </w:r>
      <w:r>
        <w:rPr>
          <w:rFonts w:ascii="Arial" w:hAnsi="Arial" w:cs="Arial"/>
          <w:sz w:val="27"/>
          <w:szCs w:val="27"/>
        </w:rPr>
        <w:t xml:space="preserve"> the faculty mentors to discuss project background, specific aims, and role of the medical student.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After selecting a R&amp;D project and faculty mentor, the medical student and mentor will submit a brief R&amp;D pre-proposal.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Students su</w:t>
      </w:r>
      <w:r>
        <w:rPr>
          <w:rFonts w:ascii="Arial" w:hAnsi="Arial" w:cs="Arial"/>
          <w:sz w:val="27"/>
          <w:szCs w:val="27"/>
        </w:rPr>
        <w:t>bmit a final R&amp;D proposal</w:t>
      </w:r>
      <w:r>
        <w:rPr>
          <w:rFonts w:ascii="Arial" w:hAnsi="Arial" w:cs="Arial"/>
          <w:sz w:val="27"/>
          <w:szCs w:val="27"/>
        </w:rPr>
        <w:t xml:space="preserve"> signed by both mentor and student</w:t>
      </w:r>
      <w:r>
        <w:rPr>
          <w:rFonts w:ascii="Arial" w:hAnsi="Arial" w:cs="Arial"/>
          <w:sz w:val="27"/>
          <w:szCs w:val="27"/>
        </w:rPr>
        <w:t>.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Student will s</w:t>
      </w:r>
      <w:r>
        <w:rPr>
          <w:rFonts w:ascii="Arial" w:hAnsi="Arial" w:cs="Arial"/>
          <w:sz w:val="27"/>
          <w:szCs w:val="27"/>
        </w:rPr>
        <w:t>ubmit a final report of the 10-week R&amp;D activity.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Student will p</w:t>
      </w:r>
      <w:r>
        <w:rPr>
          <w:rFonts w:ascii="Arial" w:hAnsi="Arial" w:cs="Arial"/>
          <w:sz w:val="27"/>
          <w:szCs w:val="27"/>
        </w:rPr>
        <w:t>resent a poster on the R&amp;D activity at Medical Student Celebration of Research Poster Day.</w:t>
      </w:r>
    </w:p>
    <w:p w:rsidR="008C1943" w:rsidRDefault="008C1943" w:rsidP="008C1943">
      <w:pPr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Mentor and students will e</w:t>
      </w:r>
      <w:r>
        <w:rPr>
          <w:rFonts w:ascii="Arial" w:hAnsi="Arial" w:cs="Arial"/>
          <w:sz w:val="27"/>
          <w:szCs w:val="27"/>
        </w:rPr>
        <w:t xml:space="preserve">nsure addition </w:t>
      </w:r>
      <w:r>
        <w:rPr>
          <w:rFonts w:ascii="Arial" w:hAnsi="Arial" w:cs="Arial"/>
          <w:sz w:val="27"/>
          <w:szCs w:val="27"/>
        </w:rPr>
        <w:t xml:space="preserve">of student </w:t>
      </w:r>
      <w:r>
        <w:rPr>
          <w:rFonts w:ascii="Arial" w:hAnsi="Arial" w:cs="Arial"/>
          <w:sz w:val="27"/>
          <w:szCs w:val="27"/>
        </w:rPr>
        <w:t xml:space="preserve">to mentor’s IRB or IACUC (even if participating in an external MSRP projects, including international projects) and work with UF mentor to ensure </w:t>
      </w:r>
      <w:proofErr w:type="gramStart"/>
      <w:r>
        <w:rPr>
          <w:rFonts w:ascii="Arial" w:hAnsi="Arial" w:cs="Arial"/>
          <w:sz w:val="27"/>
          <w:szCs w:val="27"/>
        </w:rPr>
        <w:t>UF’s IRB/IACUC office approves the research too</w:t>
      </w:r>
      <w:proofErr w:type="gramEnd"/>
      <w:r>
        <w:rPr>
          <w:rFonts w:ascii="Arial" w:hAnsi="Arial" w:cs="Arial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sz w:val="27"/>
          <w:szCs w:val="27"/>
        </w:rPr>
        <w:t>otherwise research may be invalid</w:t>
      </w:r>
      <w:proofErr w:type="gramEnd"/>
      <w:r>
        <w:rPr>
          <w:rFonts w:ascii="Arial" w:hAnsi="Arial" w:cs="Arial"/>
          <w:sz w:val="27"/>
          <w:szCs w:val="27"/>
        </w:rPr>
        <w:t>.</w:t>
      </w:r>
    </w:p>
    <w:p w:rsidR="008C1943" w:rsidRPr="00CE450E" w:rsidRDefault="008C1943" w:rsidP="001E66E1">
      <w:pPr>
        <w:pStyle w:val="NormalWeb"/>
        <w:rPr>
          <w:color w:val="000000"/>
        </w:rPr>
      </w:pP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color w:val="000000"/>
        </w:rPr>
        <w:t> </w:t>
      </w:r>
    </w:p>
    <w:p w:rsidR="00CE450E" w:rsidRPr="00CE450E" w:rsidRDefault="00CE450E" w:rsidP="00CE450E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>   (brief overview of background, hypothesis, methods, role of medical student, funding and relevant publications -- SHOULD NOT EXCEED ~ 250 WORDS)</w:t>
      </w:r>
    </w:p>
    <w:p w:rsidR="000018AE" w:rsidRPr="00CE450E" w:rsidRDefault="000018AE" w:rsidP="00CE450E">
      <w:pPr>
        <w:pStyle w:val="NormalWeb"/>
        <w:rPr>
          <w:rFonts w:ascii="Arial" w:hAnsi="Arial" w:cs="Arial"/>
          <w:color w:val="000000"/>
        </w:rPr>
      </w:pPr>
    </w:p>
    <w:sectPr w:rsidR="000018AE" w:rsidRPr="00CE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C95"/>
    <w:multiLevelType w:val="hybridMultilevel"/>
    <w:tmpl w:val="52B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DEE"/>
    <w:rsid w:val="000018AE"/>
    <w:rsid w:val="000A4B03"/>
    <w:rsid w:val="00130F81"/>
    <w:rsid w:val="001A4DEE"/>
    <w:rsid w:val="001E66E1"/>
    <w:rsid w:val="003F67A0"/>
    <w:rsid w:val="004F2565"/>
    <w:rsid w:val="00594355"/>
    <w:rsid w:val="006F707E"/>
    <w:rsid w:val="007D7DE6"/>
    <w:rsid w:val="00844634"/>
    <w:rsid w:val="008C1943"/>
    <w:rsid w:val="009553EE"/>
    <w:rsid w:val="00A47BE5"/>
    <w:rsid w:val="00A533A6"/>
    <w:rsid w:val="00CE450E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3CA56"/>
  <w15:docId w15:val="{347134DD-EF63-4556-BB0D-9ED19A8D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3</cp:revision>
  <dcterms:created xsi:type="dcterms:W3CDTF">2015-01-06T21:35:00Z</dcterms:created>
  <dcterms:modified xsi:type="dcterms:W3CDTF">2017-08-11T13:59:00Z</dcterms:modified>
</cp:coreProperties>
</file>